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C6643C" w14:textId="2A598722" w:rsidR="00BF6BC6" w:rsidRPr="00204967" w:rsidRDefault="00204967" w:rsidP="00204967">
      <w:pPr>
        <w:jc w:val="center"/>
        <w:rPr>
          <w:sz w:val="36"/>
          <w:szCs w:val="36"/>
        </w:rPr>
      </w:pPr>
      <w:bookmarkStart w:id="0" w:name="OLE_LINK1"/>
      <w:r w:rsidRPr="00204967">
        <w:rPr>
          <w:rFonts w:hint="eastAsia"/>
          <w:sz w:val="36"/>
          <w:szCs w:val="36"/>
        </w:rPr>
        <w:t xml:space="preserve">UAT </w:t>
      </w:r>
      <w:r w:rsidRPr="00204967">
        <w:rPr>
          <w:rFonts w:hint="eastAsia"/>
          <w:sz w:val="36"/>
          <w:szCs w:val="36"/>
        </w:rPr>
        <w:t>模型推荐记录查询</w:t>
      </w:r>
    </w:p>
    <w:bookmarkEnd w:id="0"/>
    <w:p w14:paraId="2C83B216" w14:textId="77777777" w:rsidR="00204967" w:rsidRDefault="00204967"/>
    <w:p w14:paraId="4F6D662A" w14:textId="7BB447C8" w:rsidR="00204967" w:rsidRDefault="00204967">
      <w:r>
        <w:rPr>
          <w:rFonts w:hint="eastAsia"/>
        </w:rPr>
        <w:t>登录远程桌面，输入</w:t>
      </w:r>
      <w:r>
        <w:rPr>
          <w:rFonts w:hint="eastAsia"/>
        </w:rPr>
        <w:t>IP</w:t>
      </w:r>
      <w:r>
        <w:rPr>
          <w:rFonts w:hint="eastAsia"/>
        </w:rPr>
        <w:t>地址和账号</w:t>
      </w:r>
    </w:p>
    <w:p w14:paraId="0E5C8BFB" w14:textId="4D2A4F25" w:rsidR="00204967" w:rsidRDefault="00204967" w:rsidP="00204967">
      <w:pPr>
        <w:pStyle w:val="ListParagraph"/>
        <w:numPr>
          <w:ilvl w:val="0"/>
          <w:numId w:val="1"/>
        </w:numPr>
      </w:pPr>
      <w:r>
        <w:rPr>
          <w:rFonts w:hint="eastAsia"/>
        </w:rPr>
        <w:t xml:space="preserve">IP: </w:t>
      </w:r>
      <w:r w:rsidRPr="00204967">
        <w:t>10.157.85.236</w:t>
      </w:r>
    </w:p>
    <w:p w14:paraId="7296AE10" w14:textId="2953C805" w:rsidR="00204967" w:rsidRDefault="00204967" w:rsidP="00204967">
      <w:pPr>
        <w:pStyle w:val="ListParagraph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 xml:space="preserve">Account: </w:t>
      </w:r>
      <w:r w:rsidRPr="00204967">
        <w:t>FCNYNGSERGSG01\</w:t>
      </w:r>
      <w:proofErr w:type="spellStart"/>
      <w:r w:rsidRPr="00204967">
        <w:t>accenture</w:t>
      </w:r>
      <w:proofErr w:type="spellEnd"/>
    </w:p>
    <w:p w14:paraId="23EA4859" w14:textId="7FAAFF60" w:rsidR="00204967" w:rsidRDefault="00204967" w:rsidP="00EC678F">
      <w:pPr>
        <w:jc w:val="center"/>
      </w:pPr>
      <w:r>
        <w:rPr>
          <w:noProof/>
        </w:rPr>
        <w:drawing>
          <wp:inline distT="0" distB="0" distL="0" distR="0" wp14:anchorId="5E13EF86" wp14:editId="3DA59CED">
            <wp:extent cx="4131733" cy="4485314"/>
            <wp:effectExtent l="0" t="0" r="2540" b="0"/>
            <wp:docPr id="676098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9842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35345" cy="448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7DA4" w14:textId="509AE423" w:rsidR="00204967" w:rsidRDefault="00204967" w:rsidP="00204967">
      <w:pPr>
        <w:pStyle w:val="ListParagraph"/>
        <w:numPr>
          <w:ilvl w:val="0"/>
          <w:numId w:val="1"/>
        </w:numPr>
      </w:pPr>
      <w:r>
        <w:rPr>
          <w:rFonts w:hint="eastAsia"/>
        </w:rPr>
        <w:t>输入密码：</w:t>
      </w:r>
      <w:r>
        <w:rPr>
          <w:rFonts w:hint="eastAsia"/>
        </w:rPr>
        <w:t>Accenture@2024</w:t>
      </w:r>
    </w:p>
    <w:p w14:paraId="60CB4E88" w14:textId="41FAF90B" w:rsidR="00204967" w:rsidRDefault="00EC678F" w:rsidP="00EC678F">
      <w:pPr>
        <w:jc w:val="center"/>
      </w:pPr>
      <w:r>
        <w:rPr>
          <w:noProof/>
        </w:rPr>
        <w:lastRenderedPageBreak/>
        <w:drawing>
          <wp:inline distT="0" distB="0" distL="0" distR="0" wp14:anchorId="5430ECF7" wp14:editId="59A98FCC">
            <wp:extent cx="3437467" cy="2683637"/>
            <wp:effectExtent l="0" t="0" r="0" b="2540"/>
            <wp:docPr id="1229622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228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45301" cy="268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AEBB" w14:textId="77777777" w:rsidR="00204967" w:rsidRDefault="00204967" w:rsidP="00204967"/>
    <w:p w14:paraId="31FA9D09" w14:textId="37DAFB04" w:rsidR="00EC678F" w:rsidRDefault="00EC678F" w:rsidP="00204967">
      <w:r>
        <w:rPr>
          <w:rFonts w:hint="eastAsia"/>
        </w:rPr>
        <w:t>进入后选择任一一个</w:t>
      </w:r>
      <w:r>
        <w:rPr>
          <w:rFonts w:hint="eastAsia"/>
        </w:rPr>
        <w:t>session</w:t>
      </w:r>
      <w:r>
        <w:rPr>
          <w:rFonts w:hint="eastAsia"/>
        </w:rPr>
        <w:t>访问：</w:t>
      </w:r>
    </w:p>
    <w:p w14:paraId="39EEC18C" w14:textId="48A28244" w:rsidR="00EC678F" w:rsidRDefault="00EC678F" w:rsidP="00EC678F">
      <w:pPr>
        <w:jc w:val="center"/>
      </w:pPr>
      <w:r>
        <w:rPr>
          <w:noProof/>
        </w:rPr>
        <w:drawing>
          <wp:inline distT="0" distB="0" distL="0" distR="0" wp14:anchorId="1D6C47D7" wp14:editId="3FC3B9F0">
            <wp:extent cx="5943600" cy="3247390"/>
            <wp:effectExtent l="0" t="0" r="0" b="0"/>
            <wp:docPr id="826967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6767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2B4D" w14:textId="77777777" w:rsidR="00EC678F" w:rsidRDefault="00EC678F" w:rsidP="00EC678F">
      <w:pPr>
        <w:jc w:val="center"/>
      </w:pPr>
    </w:p>
    <w:p w14:paraId="43B07F41" w14:textId="04176C1A" w:rsidR="00EC678F" w:rsidRDefault="00EC678F" w:rsidP="00EC678F">
      <w:r>
        <w:rPr>
          <w:rFonts w:hint="eastAsia"/>
        </w:rPr>
        <w:t>打开桌面的</w:t>
      </w:r>
      <w:r>
        <w:rPr>
          <w:rFonts w:hint="eastAsia"/>
        </w:rPr>
        <w:t>SQL</w:t>
      </w:r>
      <w:r>
        <w:rPr>
          <w:rFonts w:hint="eastAsia"/>
        </w:rPr>
        <w:t>文件夹</w:t>
      </w:r>
    </w:p>
    <w:p w14:paraId="7A2107D6" w14:textId="71B7D8D1" w:rsidR="00EC678F" w:rsidRDefault="00EC678F" w:rsidP="00EC678F">
      <w:pPr>
        <w:jc w:val="center"/>
      </w:pPr>
      <w:r>
        <w:rPr>
          <w:noProof/>
        </w:rPr>
        <w:lastRenderedPageBreak/>
        <w:drawing>
          <wp:inline distT="0" distB="0" distL="0" distR="0" wp14:anchorId="3505CBA1" wp14:editId="5749B41F">
            <wp:extent cx="3869267" cy="3387676"/>
            <wp:effectExtent l="0" t="0" r="0" b="3810"/>
            <wp:docPr id="2060643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4327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1207" cy="338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58A6" w14:textId="77777777" w:rsidR="00EC678F" w:rsidRDefault="00EC678F" w:rsidP="00EC678F">
      <w:pPr>
        <w:jc w:val="center"/>
      </w:pPr>
    </w:p>
    <w:p w14:paraId="1152FCC5" w14:textId="764555CC" w:rsidR="00EC678F" w:rsidRDefault="00EC678F" w:rsidP="00EC678F">
      <w:r>
        <w:rPr>
          <w:rFonts w:hint="eastAsia"/>
        </w:rPr>
        <w:t>选择</w:t>
      </w:r>
      <w:proofErr w:type="spellStart"/>
      <w:r>
        <w:rPr>
          <w:rFonts w:hint="eastAsia"/>
        </w:rPr>
        <w:t>powerbi</w:t>
      </w:r>
      <w:proofErr w:type="spellEnd"/>
      <w:r>
        <w:rPr>
          <w:rFonts w:hint="eastAsia"/>
        </w:rPr>
        <w:t>这个脚本，双击打开</w:t>
      </w:r>
    </w:p>
    <w:p w14:paraId="6A2CA820" w14:textId="7C212DB5" w:rsidR="00EC678F" w:rsidRDefault="00EC678F" w:rsidP="00EC678F">
      <w:r>
        <w:rPr>
          <w:noProof/>
        </w:rPr>
        <w:drawing>
          <wp:inline distT="0" distB="0" distL="0" distR="0" wp14:anchorId="1FE37836" wp14:editId="50C13ED3">
            <wp:extent cx="5144557" cy="3052657"/>
            <wp:effectExtent l="0" t="0" r="0" b="0"/>
            <wp:docPr id="1691809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0961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8203" cy="305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483E" w14:textId="77777777" w:rsidR="00EC678F" w:rsidRDefault="00EC678F" w:rsidP="00EC678F"/>
    <w:p w14:paraId="65A1DA39" w14:textId="666B2A16" w:rsidR="00EC678F" w:rsidRDefault="00EC678F" w:rsidP="00EC678F">
      <w:r>
        <w:rPr>
          <w:rFonts w:hint="eastAsia"/>
        </w:rPr>
        <w:t>打开后在倒数第二行，可以选择想看的操作类型</w:t>
      </w:r>
    </w:p>
    <w:p w14:paraId="37939B2D" w14:textId="12F97D1D" w:rsidR="00EC678F" w:rsidRDefault="00EC678F" w:rsidP="00EC678F">
      <w:pPr>
        <w:pStyle w:val="ListParagraph"/>
        <w:numPr>
          <w:ilvl w:val="0"/>
          <w:numId w:val="1"/>
        </w:numPr>
      </w:pPr>
      <w:r>
        <w:rPr>
          <w:rFonts w:hint="eastAsia"/>
        </w:rPr>
        <w:t>未操作：输入‘</w:t>
      </w:r>
      <w:r>
        <w:rPr>
          <w:rFonts w:hint="eastAsia"/>
        </w:rPr>
        <w:t>none</w:t>
      </w:r>
      <w:r>
        <w:rPr>
          <w:rFonts w:hint="eastAsia"/>
        </w:rPr>
        <w:t>’</w:t>
      </w:r>
    </w:p>
    <w:p w14:paraId="61ADB7A4" w14:textId="62B21BD3" w:rsidR="00EC678F" w:rsidRDefault="00EC678F" w:rsidP="00EC678F">
      <w:pPr>
        <w:pStyle w:val="ListParagraph"/>
        <w:numPr>
          <w:ilvl w:val="0"/>
          <w:numId w:val="1"/>
        </w:numPr>
        <w:spacing w:line="276" w:lineRule="auto"/>
      </w:pPr>
      <w:r>
        <w:rPr>
          <w:rFonts w:hint="eastAsia"/>
        </w:rPr>
        <w:lastRenderedPageBreak/>
        <w:t>接受</w:t>
      </w:r>
      <w:r>
        <w:rPr>
          <w:rFonts w:hint="eastAsia"/>
        </w:rPr>
        <w:t>：输入‘</w:t>
      </w:r>
      <w:r>
        <w:rPr>
          <w:rFonts w:hint="eastAsia"/>
        </w:rPr>
        <w:t>accept</w:t>
      </w:r>
      <w:r>
        <w:rPr>
          <w:rFonts w:hint="eastAsia"/>
        </w:rPr>
        <w:t>’</w:t>
      </w:r>
    </w:p>
    <w:p w14:paraId="20B06571" w14:textId="56BB3DE0" w:rsidR="00EC678F" w:rsidRDefault="00EC678F" w:rsidP="00EC678F">
      <w:pPr>
        <w:pStyle w:val="ListParagraph"/>
        <w:numPr>
          <w:ilvl w:val="0"/>
          <w:numId w:val="1"/>
        </w:numPr>
        <w:spacing w:line="276" w:lineRule="auto"/>
      </w:pPr>
      <w:r>
        <w:rPr>
          <w:rFonts w:hint="eastAsia"/>
        </w:rPr>
        <w:t>部分接受</w:t>
      </w:r>
      <w:r>
        <w:rPr>
          <w:rFonts w:hint="eastAsia"/>
        </w:rPr>
        <w:t>：输入‘</w:t>
      </w:r>
      <w:proofErr w:type="spellStart"/>
      <w:r>
        <w:rPr>
          <w:rFonts w:hint="eastAsia"/>
        </w:rPr>
        <w:t>p_accept</w:t>
      </w:r>
      <w:proofErr w:type="spellEnd"/>
      <w:r>
        <w:rPr>
          <w:rFonts w:hint="eastAsia"/>
        </w:rPr>
        <w:t>’</w:t>
      </w:r>
    </w:p>
    <w:p w14:paraId="20B7637F" w14:textId="5F041285" w:rsidR="00EC678F" w:rsidRDefault="00EC678F" w:rsidP="00EC678F">
      <w:pPr>
        <w:pStyle w:val="ListParagraph"/>
        <w:numPr>
          <w:ilvl w:val="0"/>
          <w:numId w:val="1"/>
        </w:numPr>
        <w:spacing w:line="276" w:lineRule="auto"/>
        <w:rPr>
          <w:rFonts w:hint="eastAsia"/>
        </w:rPr>
      </w:pPr>
      <w:r>
        <w:rPr>
          <w:rFonts w:hint="eastAsia"/>
        </w:rPr>
        <w:t>拒绝</w:t>
      </w:r>
      <w:r>
        <w:rPr>
          <w:rFonts w:hint="eastAsia"/>
        </w:rPr>
        <w:t>：输入‘</w:t>
      </w:r>
      <w:r>
        <w:rPr>
          <w:rFonts w:hint="eastAsia"/>
        </w:rPr>
        <w:t>reject</w:t>
      </w:r>
      <w:r>
        <w:rPr>
          <w:rFonts w:hint="eastAsia"/>
        </w:rPr>
        <w:t>’</w:t>
      </w:r>
    </w:p>
    <w:p w14:paraId="7220A67C" w14:textId="4C2530A3" w:rsidR="00EC678F" w:rsidRDefault="00EC678F" w:rsidP="00F3145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9C7C969" wp14:editId="68C3D828">
            <wp:extent cx="5943600" cy="3733165"/>
            <wp:effectExtent l="0" t="0" r="0" b="635"/>
            <wp:docPr id="394165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58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4F07" w14:textId="77777777" w:rsidR="00EC678F" w:rsidRDefault="00EC678F" w:rsidP="00EC678F"/>
    <w:p w14:paraId="1EE64D69" w14:textId="0FC16983" w:rsidR="006B5A3D" w:rsidRDefault="006B5A3D" w:rsidP="00EC678F">
      <w:r>
        <w:rPr>
          <w:rFonts w:hint="eastAsia"/>
        </w:rPr>
        <w:t>对于想看的时间范围，需要在代码上面</w:t>
      </w:r>
      <w:r w:rsidR="00F31453">
        <w:rPr>
          <w:rFonts w:hint="eastAsia"/>
        </w:rPr>
        <w:t>的位置进行修改</w:t>
      </w:r>
    </w:p>
    <w:p w14:paraId="46112A37" w14:textId="63711848" w:rsidR="00F31453" w:rsidRDefault="00F31453" w:rsidP="00F31453">
      <w:pPr>
        <w:jc w:val="center"/>
      </w:pPr>
      <w:r>
        <w:rPr>
          <w:noProof/>
        </w:rPr>
        <w:lastRenderedPageBreak/>
        <w:drawing>
          <wp:inline distT="0" distB="0" distL="0" distR="0" wp14:anchorId="04BD7553" wp14:editId="472A58D7">
            <wp:extent cx="5943600" cy="3435985"/>
            <wp:effectExtent l="0" t="0" r="0" b="0"/>
            <wp:docPr id="1083595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954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6A29" w14:textId="77777777" w:rsidR="00F31453" w:rsidRDefault="00F31453" w:rsidP="00F31453"/>
    <w:p w14:paraId="7C5F4713" w14:textId="1154E4FD" w:rsidR="00F31453" w:rsidRDefault="00F31453" w:rsidP="00F31453">
      <w:r>
        <w:rPr>
          <w:rFonts w:hint="eastAsia"/>
        </w:rPr>
        <w:t>确认后点击执行</w:t>
      </w:r>
    </w:p>
    <w:p w14:paraId="64D028BD" w14:textId="5E6DAD54" w:rsidR="00F31453" w:rsidRDefault="00F31453" w:rsidP="00F31453">
      <w:pPr>
        <w:jc w:val="center"/>
      </w:pPr>
      <w:r>
        <w:rPr>
          <w:noProof/>
        </w:rPr>
        <w:drawing>
          <wp:inline distT="0" distB="0" distL="0" distR="0" wp14:anchorId="309F6501" wp14:editId="36858883">
            <wp:extent cx="4330700" cy="2072814"/>
            <wp:effectExtent l="0" t="0" r="0" b="3810"/>
            <wp:docPr id="879550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5087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3916" cy="207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4D6E" w14:textId="77777777" w:rsidR="00F31453" w:rsidRDefault="00F31453" w:rsidP="00F31453"/>
    <w:p w14:paraId="7E5E4EF5" w14:textId="672DD821" w:rsidR="00F31453" w:rsidRDefault="00F31453" w:rsidP="00F31453">
      <w:r>
        <w:rPr>
          <w:rFonts w:hint="eastAsia"/>
        </w:rPr>
        <w:t>点击红框进行全选，再右键复制，就可以回到自己电脑上进行粘贴</w:t>
      </w:r>
    </w:p>
    <w:p w14:paraId="034D8EE3" w14:textId="7147E0C0" w:rsidR="00F31453" w:rsidRDefault="00F31453" w:rsidP="00F31453">
      <w:r>
        <w:rPr>
          <w:noProof/>
        </w:rPr>
        <w:lastRenderedPageBreak/>
        <w:drawing>
          <wp:inline distT="0" distB="0" distL="0" distR="0" wp14:anchorId="6D861744" wp14:editId="0CE021BF">
            <wp:extent cx="5943600" cy="3063875"/>
            <wp:effectExtent l="0" t="0" r="0" b="3175"/>
            <wp:docPr id="1728762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627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A134" w14:textId="77777777" w:rsidR="00F31453" w:rsidRDefault="00F31453" w:rsidP="00F31453"/>
    <w:p w14:paraId="7A52A0A5" w14:textId="171D165F" w:rsidR="00F31453" w:rsidRDefault="00F31453" w:rsidP="00F31453">
      <w:r>
        <w:rPr>
          <w:rFonts w:hint="eastAsia"/>
        </w:rPr>
        <w:t>直接在自己桌面打开</w:t>
      </w:r>
      <w:r>
        <w:rPr>
          <w:rFonts w:hint="eastAsia"/>
        </w:rPr>
        <w:t>excel</w:t>
      </w:r>
      <w:r>
        <w:rPr>
          <w:rFonts w:hint="eastAsia"/>
        </w:rPr>
        <w:t>，选到需要的</w:t>
      </w:r>
      <w:r>
        <w:rPr>
          <w:rFonts w:hint="eastAsia"/>
        </w:rPr>
        <w:t>sheet</w:t>
      </w:r>
      <w:r>
        <w:rPr>
          <w:rFonts w:hint="eastAsia"/>
        </w:rPr>
        <w:t>，进行粘贴</w:t>
      </w:r>
      <w:r>
        <w:rPr>
          <w:rFonts w:hint="eastAsia"/>
        </w:rPr>
        <w:t>(Ctrl + V)</w:t>
      </w:r>
      <w:r>
        <w:rPr>
          <w:rFonts w:hint="eastAsia"/>
        </w:rPr>
        <w:t>即可</w:t>
      </w:r>
    </w:p>
    <w:p w14:paraId="006987F8" w14:textId="08C82C11" w:rsidR="00F31453" w:rsidRDefault="00F31453" w:rsidP="00F31453">
      <w:pPr>
        <w:rPr>
          <w:rFonts w:hint="eastAsia"/>
        </w:rPr>
      </w:pPr>
      <w:r>
        <w:rPr>
          <w:noProof/>
        </w:rPr>
        <w:drawing>
          <wp:inline distT="0" distB="0" distL="0" distR="0" wp14:anchorId="024F2FBE" wp14:editId="67BA434C">
            <wp:extent cx="5943600" cy="2844165"/>
            <wp:effectExtent l="0" t="0" r="0" b="0"/>
            <wp:docPr id="1295767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677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14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D6A31D4"/>
    <w:multiLevelType w:val="hybridMultilevel"/>
    <w:tmpl w:val="0D0E37E2"/>
    <w:lvl w:ilvl="0" w:tplc="12720C08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41457248">
    <w:abstractNumId w:val="0"/>
  </w:num>
  <w:num w:numId="2" w16cid:durableId="313531097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4967"/>
    <w:rsid w:val="00011B18"/>
    <w:rsid w:val="00204967"/>
    <w:rsid w:val="00312F44"/>
    <w:rsid w:val="006B5A3D"/>
    <w:rsid w:val="00BF6BC6"/>
    <w:rsid w:val="00EC678F"/>
    <w:rsid w:val="00F31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3374BA"/>
  <w15:chartTrackingRefBased/>
  <w15:docId w15:val="{CB7C0620-BC84-4F40-89E2-F967893A1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049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049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0496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49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496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49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49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49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49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496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0496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0496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496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496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496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496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496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49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049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49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049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049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049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049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049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0496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0496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0496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0496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731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00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74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6</Pages>
  <Words>55</Words>
  <Characters>314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Wang, Yuanchen, Klein</dc:creator>
  <cp:keywords/>
  <dc:description/>
  <cp:lastModifiedBy>Wang, Yuanchen, Klein</cp:lastModifiedBy>
  <cp:revision>3</cp:revision>
  <dcterms:created xsi:type="dcterms:W3CDTF">2024-11-05T15:37:00Z</dcterms:created>
  <dcterms:modified xsi:type="dcterms:W3CDTF">2024-11-05T15:51:00Z</dcterms:modified>
</cp:coreProperties>
</file>